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38" w:rsidRPr="0025552F" w:rsidRDefault="00261638" w:rsidP="002616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bookmarkStart w:id="0" w:name="_GoBack"/>
      <w:bookmarkEnd w:id="0"/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MINISTARSTVO GOSPODARSTVA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392F60" w:rsidP="007C6B4A">
      <w:pPr>
        <w:spacing w:after="0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Obrazac</w:t>
      </w:r>
    </w:p>
    <w:p w:rsidR="0017685D" w:rsidRDefault="00E72925" w:rsidP="00AA7A0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 xml:space="preserve">"Prijava na javni poziv - </w:t>
      </w:r>
      <w:r w:rsidR="00530C6D" w:rsidRPr="009A7879">
        <w:rPr>
          <w:rFonts w:cs="Arial"/>
          <w:b/>
          <w:bCs/>
          <w:color w:val="000702"/>
          <w:sz w:val="24"/>
          <w:szCs w:val="24"/>
        </w:rPr>
        <w:t xml:space="preserve">poticanje povećanja energetske učinkovitosti </w:t>
      </w:r>
    </w:p>
    <w:p w:rsidR="00E72925" w:rsidRPr="0025552F" w:rsidRDefault="00530C6D" w:rsidP="00AA7A0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9A7879">
        <w:rPr>
          <w:rFonts w:cs="Arial"/>
          <w:b/>
          <w:bCs/>
          <w:color w:val="000702"/>
          <w:sz w:val="24"/>
          <w:szCs w:val="24"/>
        </w:rPr>
        <w:t>i korištenja obnovljivih</w:t>
      </w:r>
      <w:r>
        <w:rPr>
          <w:rFonts w:cs="Arial"/>
          <w:b/>
          <w:bCs/>
          <w:color w:val="000702"/>
          <w:sz w:val="24"/>
          <w:szCs w:val="24"/>
        </w:rPr>
        <w:t xml:space="preserve"> </w:t>
      </w:r>
      <w:r w:rsidRPr="009A7879">
        <w:rPr>
          <w:rFonts w:cs="Arial"/>
          <w:b/>
          <w:bCs/>
          <w:color w:val="000702"/>
          <w:sz w:val="24"/>
          <w:szCs w:val="24"/>
        </w:rPr>
        <w:t>izvora energije</w:t>
      </w:r>
      <w:r w:rsidR="00E72925"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"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F55C3F" w:rsidP="00F55C3F">
      <w:pPr>
        <w:spacing w:after="0" w:line="240" w:lineRule="auto"/>
        <w:rPr>
          <w:rFonts w:asciiTheme="minorHAnsi" w:eastAsia="SimSun" w:hAnsiTheme="minorHAnsi" w:cs="Arial"/>
          <w:sz w:val="20"/>
          <w:szCs w:val="20"/>
          <w:lang w:eastAsia="zh-C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850"/>
        <w:gridCol w:w="2693"/>
        <w:gridCol w:w="685"/>
        <w:gridCol w:w="3379"/>
        <w:gridCol w:w="7"/>
        <w:gridCol w:w="40"/>
      </w:tblGrid>
      <w:tr w:rsidR="00F55C3F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Osnovni podaci o </w:t>
            </w:r>
            <w:r w:rsidR="0067281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</w:tr>
      <w:tr w:rsidR="00F55C3F" w:rsidRPr="0025552F" w:rsidTr="00663C02">
        <w:trPr>
          <w:gridAfter w:val="2"/>
          <w:wAfter w:w="47" w:type="dxa"/>
          <w:trHeight w:val="56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67281C" w:rsidP="00AA7A0B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Naziv </w:t>
            </w:r>
            <w:r w:rsidR="00AA7A0B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55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E72925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Nositelj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Adresa/sjedišt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e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Telefon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/telefaks nositelja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e-mail i web</w:t>
            </w:r>
            <w:r w:rsidR="00CB57C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stranica 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1638" w:rsidRPr="0025552F" w:rsidTr="00654141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OIB i matični broj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OIB: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MB:</w:t>
            </w:r>
          </w:p>
        </w:tc>
      </w:tr>
      <w:tr w:rsidR="00264CA0" w:rsidRPr="0025552F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Odgovorna osoba za realizaciju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 i funkcija)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Osoba za kontakt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prezime, funkcija, broj telefona, e-mail)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IBAN primatelja (nositelja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287DE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Model - Poziv na broj primatelja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</w:p>
        </w:tc>
      </w:tr>
      <w:tr w:rsidR="00261638" w:rsidRPr="0025552F" w:rsidTr="00BB7138">
        <w:trPr>
          <w:gridAfter w:val="2"/>
          <w:wAfter w:w="47" w:type="dxa"/>
          <w:trHeight w:val="19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384F28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  <w:r w:rsidR="00384F2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638" w:rsidRDefault="00261638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Kratak opis</w:t>
            </w:r>
            <w:r w:rsidR="00D34A3B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 i dinamika realizacije</w:t>
            </w: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:</w:t>
            </w: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BA0A3F" w:rsidRDefault="00BA0A3F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BA0A3F" w:rsidRDefault="00BA0A3F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BA0A3F" w:rsidRDefault="00BA0A3F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P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031E39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lastRenderedPageBreak/>
              <w:t>Struktura troškova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D34A3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Vrsta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Iznos (KN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AA7A0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B" w:rsidRPr="0025552F" w:rsidRDefault="00AA7A0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B" w:rsidRPr="0025552F" w:rsidRDefault="00AA7A0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UKUPNI TROŠKOVI REALIZACIJE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Izvori financiranj</w:t>
            </w:r>
            <w:r w:rsidR="00603446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 za koje se traži potpora (u 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264CA0" w:rsidRPr="0025552F" w:rsidTr="00663C02">
        <w:trPr>
          <w:gridAfter w:val="2"/>
          <w:wAfter w:w="47" w:type="dxa"/>
          <w:trHeight w:val="58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Vlastita sredstva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91583B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 w:rsidP="00BC1421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iz ostalih izvora  (navesti davatelje i iznose potpore)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B6903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C17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53C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7C6B4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tražena od Ministarstva gospodarstva</w:t>
            </w:r>
            <w:r w:rsidR="0038028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po ovom javnom pozivu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UKUPNO</w:t>
            </w:r>
            <w:r w:rsidR="008A198F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  <w:t>NAPOMENA: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1) Uz Zahtjev je potrebno priložiti i cjelokupnu dokumentaciju navedenu u Javnom pozivu.</w:t>
            </w: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2) Nepotpuni zahtjevi neće se razmatrati.</w:t>
            </w:r>
          </w:p>
        </w:tc>
      </w:tr>
      <w:tr w:rsidR="00264CA0" w:rsidRPr="0025552F" w:rsidTr="00BB7138">
        <w:trPr>
          <w:gridAfter w:val="2"/>
          <w:wAfter w:w="47" w:type="dxa"/>
          <w:trHeight w:val="143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Mjesto i datum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CA0" w:rsidRPr="0025552F" w:rsidRDefault="00264CA0" w:rsidP="001A377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Pečat, ime i prezime, funkcija  i potpis odgovorne osobe nositelja </w:t>
            </w:r>
            <w:r w:rsidR="001A377B"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projekta</w:t>
            </w:r>
          </w:p>
        </w:tc>
      </w:tr>
    </w:tbl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sectPr w:rsidR="00332D95" w:rsidSect="00E72925">
      <w:headerReference w:type="default" r:id="rId8"/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68" w:rsidRDefault="00603268" w:rsidP="00EB5625">
      <w:pPr>
        <w:spacing w:after="0" w:line="240" w:lineRule="auto"/>
      </w:pPr>
      <w:r>
        <w:separator/>
      </w:r>
    </w:p>
  </w:endnote>
  <w:endnote w:type="continuationSeparator" w:id="0">
    <w:p w:rsidR="00603268" w:rsidRDefault="00603268" w:rsidP="00EB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68" w:rsidRDefault="00603268" w:rsidP="00EB5625">
      <w:pPr>
        <w:spacing w:after="0" w:line="240" w:lineRule="auto"/>
      </w:pPr>
      <w:r>
        <w:separator/>
      </w:r>
    </w:p>
  </w:footnote>
  <w:footnote w:type="continuationSeparator" w:id="0">
    <w:p w:rsidR="00603268" w:rsidRDefault="00603268" w:rsidP="00EB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DE" w:rsidRDefault="00BA0A3F" w:rsidP="00E52FDE">
    <w:pPr>
      <w:pStyle w:val="Zaglavlje"/>
      <w:ind w:hanging="567"/>
      <w:jc w:val="both"/>
    </w:pPr>
    <w:r>
      <w:t>Veljača 2015</w:t>
    </w:r>
    <w:r w:rsidR="00E52FDE">
      <w:t>.</w:t>
    </w:r>
    <w:r w:rsidR="00A655FB">
      <w:t xml:space="preserve"> – JLP(R)S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3F"/>
    <w:rsid w:val="00031E39"/>
    <w:rsid w:val="000341DA"/>
    <w:rsid w:val="000A0225"/>
    <w:rsid w:val="000D4E36"/>
    <w:rsid w:val="000E16D4"/>
    <w:rsid w:val="000E75F8"/>
    <w:rsid w:val="000E766E"/>
    <w:rsid w:val="001507DE"/>
    <w:rsid w:val="001530DF"/>
    <w:rsid w:val="0017685D"/>
    <w:rsid w:val="00182124"/>
    <w:rsid w:val="0018264D"/>
    <w:rsid w:val="001837F8"/>
    <w:rsid w:val="00184824"/>
    <w:rsid w:val="001A377B"/>
    <w:rsid w:val="001D3083"/>
    <w:rsid w:val="001F5B9B"/>
    <w:rsid w:val="002068F1"/>
    <w:rsid w:val="002134CE"/>
    <w:rsid w:val="00216F98"/>
    <w:rsid w:val="00217F95"/>
    <w:rsid w:val="0025552F"/>
    <w:rsid w:val="00261638"/>
    <w:rsid w:val="00264CA0"/>
    <w:rsid w:val="002822AE"/>
    <w:rsid w:val="00287DEA"/>
    <w:rsid w:val="002918A7"/>
    <w:rsid w:val="002B2397"/>
    <w:rsid w:val="00313300"/>
    <w:rsid w:val="00315483"/>
    <w:rsid w:val="003312B4"/>
    <w:rsid w:val="00332D95"/>
    <w:rsid w:val="00341046"/>
    <w:rsid w:val="003603C3"/>
    <w:rsid w:val="0038028A"/>
    <w:rsid w:val="00384F28"/>
    <w:rsid w:val="00392F60"/>
    <w:rsid w:val="003A1928"/>
    <w:rsid w:val="003E7912"/>
    <w:rsid w:val="00412D42"/>
    <w:rsid w:val="00434431"/>
    <w:rsid w:val="0043771D"/>
    <w:rsid w:val="0046684E"/>
    <w:rsid w:val="00473F1D"/>
    <w:rsid w:val="004774FC"/>
    <w:rsid w:val="004F558A"/>
    <w:rsid w:val="005229AD"/>
    <w:rsid w:val="00530C6D"/>
    <w:rsid w:val="00542D4E"/>
    <w:rsid w:val="00551A7E"/>
    <w:rsid w:val="00561BD2"/>
    <w:rsid w:val="0056302D"/>
    <w:rsid w:val="005F247B"/>
    <w:rsid w:val="00603268"/>
    <w:rsid w:val="00603446"/>
    <w:rsid w:val="00612A22"/>
    <w:rsid w:val="006428DF"/>
    <w:rsid w:val="00663C02"/>
    <w:rsid w:val="0067281C"/>
    <w:rsid w:val="006842C4"/>
    <w:rsid w:val="006C0A8C"/>
    <w:rsid w:val="006D0AF4"/>
    <w:rsid w:val="006D511A"/>
    <w:rsid w:val="006F679C"/>
    <w:rsid w:val="00730A50"/>
    <w:rsid w:val="00754960"/>
    <w:rsid w:val="007A0E64"/>
    <w:rsid w:val="007C0EB4"/>
    <w:rsid w:val="007C6B4A"/>
    <w:rsid w:val="00824E73"/>
    <w:rsid w:val="008315F8"/>
    <w:rsid w:val="00851226"/>
    <w:rsid w:val="008A198F"/>
    <w:rsid w:val="008B7CA3"/>
    <w:rsid w:val="008F68E5"/>
    <w:rsid w:val="00901053"/>
    <w:rsid w:val="009070C8"/>
    <w:rsid w:val="009106A6"/>
    <w:rsid w:val="00985E30"/>
    <w:rsid w:val="009A0D8F"/>
    <w:rsid w:val="009B4020"/>
    <w:rsid w:val="009D2A50"/>
    <w:rsid w:val="009E4E7C"/>
    <w:rsid w:val="009E6A0F"/>
    <w:rsid w:val="00A00FF8"/>
    <w:rsid w:val="00A13FDB"/>
    <w:rsid w:val="00A2207A"/>
    <w:rsid w:val="00A655FB"/>
    <w:rsid w:val="00AA28D6"/>
    <w:rsid w:val="00AA7A0B"/>
    <w:rsid w:val="00AD62EB"/>
    <w:rsid w:val="00AF56BC"/>
    <w:rsid w:val="00B73FE9"/>
    <w:rsid w:val="00B7527C"/>
    <w:rsid w:val="00B805F7"/>
    <w:rsid w:val="00B81E97"/>
    <w:rsid w:val="00B82E58"/>
    <w:rsid w:val="00B8339F"/>
    <w:rsid w:val="00B91227"/>
    <w:rsid w:val="00B96B20"/>
    <w:rsid w:val="00BA0A3F"/>
    <w:rsid w:val="00BA0C19"/>
    <w:rsid w:val="00BA6EA2"/>
    <w:rsid w:val="00BA79D6"/>
    <w:rsid w:val="00BB3A13"/>
    <w:rsid w:val="00BB7138"/>
    <w:rsid w:val="00BB78C2"/>
    <w:rsid w:val="00BC1421"/>
    <w:rsid w:val="00BE7C51"/>
    <w:rsid w:val="00BF0AEC"/>
    <w:rsid w:val="00BF3DEC"/>
    <w:rsid w:val="00C02050"/>
    <w:rsid w:val="00C54AE4"/>
    <w:rsid w:val="00C555CF"/>
    <w:rsid w:val="00C676D2"/>
    <w:rsid w:val="00C85657"/>
    <w:rsid w:val="00C920DD"/>
    <w:rsid w:val="00C939B4"/>
    <w:rsid w:val="00CA68B0"/>
    <w:rsid w:val="00CB57CC"/>
    <w:rsid w:val="00CC1421"/>
    <w:rsid w:val="00CD3E6F"/>
    <w:rsid w:val="00CF23F9"/>
    <w:rsid w:val="00D34A3B"/>
    <w:rsid w:val="00D85022"/>
    <w:rsid w:val="00DA7103"/>
    <w:rsid w:val="00DB4882"/>
    <w:rsid w:val="00DF4391"/>
    <w:rsid w:val="00E52FDE"/>
    <w:rsid w:val="00E72925"/>
    <w:rsid w:val="00E93CA4"/>
    <w:rsid w:val="00EB5625"/>
    <w:rsid w:val="00EC704F"/>
    <w:rsid w:val="00EE161F"/>
    <w:rsid w:val="00F31DFD"/>
    <w:rsid w:val="00F559D0"/>
    <w:rsid w:val="00F55C3F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62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625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84F28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384F2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4F28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384F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Header Char"/>
    <w:basedOn w:val="Zadanifontodlomka"/>
    <w:link w:val="Zaglavlje"/>
    <w:uiPriority w:val="99"/>
    <w:rsid w:val="00EB562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Footer Char"/>
    <w:basedOn w:val="Zadanifontodlomka"/>
    <w:link w:val="Podnoje"/>
    <w:uiPriority w:val="99"/>
    <w:rsid w:val="00EB5625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Endnote Text Char"/>
    <w:basedOn w:val="Zadanifontodlomka"/>
    <w:link w:val="Tekstkrajnjebiljeke"/>
    <w:uiPriority w:val="99"/>
    <w:semiHidden/>
    <w:rsid w:val="00384F28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384F2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Footnote Text Char"/>
    <w:basedOn w:val="Zadanifontodlomka"/>
    <w:link w:val="Tekstfusnote"/>
    <w:uiPriority w:val="99"/>
    <w:semiHidden/>
    <w:rsid w:val="00384F28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384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5D518-19BA-4294-A123-A60EFCF1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Maja</cp:lastModifiedBy>
  <cp:revision>2</cp:revision>
  <cp:lastPrinted>2015-02-09T14:40:00Z</cp:lastPrinted>
  <dcterms:created xsi:type="dcterms:W3CDTF">2015-02-10T10:57:00Z</dcterms:created>
  <dcterms:modified xsi:type="dcterms:W3CDTF">2015-02-10T10:57:00Z</dcterms:modified>
</cp:coreProperties>
</file>